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7435D" w14:textId="77777777" w:rsidR="00D13DCF" w:rsidRDefault="00D13DCF" w:rsidP="00D13DCF">
      <w:pPr>
        <w:spacing w:after="0" w:line="240" w:lineRule="auto"/>
        <w:rPr>
          <w:rFonts w:ascii="Times New Roman" w:hAnsi="Times New Roman"/>
          <w:b/>
          <w:color w:val="002060"/>
          <w:sz w:val="36"/>
          <w:szCs w:val="36"/>
          <w:lang w:val="uk-UA"/>
        </w:rPr>
      </w:pPr>
    </w:p>
    <w:p w14:paraId="67A02305" w14:textId="77777777" w:rsidR="00D13DCF" w:rsidRPr="00D13DCF" w:rsidRDefault="00D13DCF" w:rsidP="00D13DCF">
      <w:pPr>
        <w:shd w:val="clear" w:color="auto" w:fill="FFFFFF"/>
        <w:jc w:val="right"/>
        <w:rPr>
          <w:rFonts w:ascii="Times New Roman" w:hAnsi="Times New Roman"/>
          <w:b/>
          <w:bCs/>
          <w:lang w:val="uk-UA" w:eastAsia="ru-RU"/>
        </w:rPr>
      </w:pPr>
      <w:r w:rsidRPr="00D13DCF">
        <w:rPr>
          <w:rFonts w:ascii="Times New Roman" w:hAnsi="Times New Roman"/>
          <w:b/>
          <w:bCs/>
          <w:lang w:val="uk-UA" w:eastAsia="ru-RU"/>
        </w:rPr>
        <w:t>ЗАТВЕРДЖУЮ</w:t>
      </w:r>
      <w:r w:rsidRPr="00D13DCF">
        <w:rPr>
          <w:rFonts w:ascii="Times New Roman" w:hAnsi="Times New Roman"/>
          <w:b/>
          <w:bCs/>
          <w:lang w:val="uk-UA" w:eastAsia="ru-RU"/>
        </w:rPr>
        <w:br/>
      </w:r>
      <w:proofErr w:type="spellStart"/>
      <w:r w:rsidRPr="00D13DCF">
        <w:rPr>
          <w:rFonts w:ascii="Times New Roman" w:hAnsi="Times New Roman"/>
          <w:b/>
          <w:bCs/>
          <w:lang w:val="uk-UA" w:eastAsia="ru-RU"/>
        </w:rPr>
        <w:t>в.о.Директора</w:t>
      </w:r>
      <w:proofErr w:type="spellEnd"/>
      <w:r w:rsidRPr="00D13DCF">
        <w:rPr>
          <w:rFonts w:ascii="Times New Roman" w:hAnsi="Times New Roman"/>
          <w:b/>
          <w:bCs/>
          <w:lang w:val="uk-UA" w:eastAsia="ru-RU"/>
        </w:rPr>
        <w:t xml:space="preserve"> ЗДО _______________ </w:t>
      </w:r>
      <w:proofErr w:type="spellStart"/>
      <w:r w:rsidRPr="00D13DCF">
        <w:rPr>
          <w:rFonts w:ascii="Times New Roman" w:hAnsi="Times New Roman"/>
          <w:b/>
          <w:bCs/>
          <w:lang w:val="uk-UA" w:eastAsia="ru-RU"/>
        </w:rPr>
        <w:t>М.М.Буздуга</w:t>
      </w:r>
      <w:proofErr w:type="spellEnd"/>
    </w:p>
    <w:p w14:paraId="056C67AA" w14:textId="77777777" w:rsidR="00D13DCF" w:rsidRDefault="00D13DCF" w:rsidP="00D13DCF">
      <w:pPr>
        <w:shd w:val="clear" w:color="auto" w:fill="FFFFFF"/>
        <w:jc w:val="right"/>
        <w:rPr>
          <w:rFonts w:ascii="Tahoma" w:hAnsi="Tahoma" w:cs="Tahoma"/>
          <w:b/>
          <w:bCs/>
          <w:sz w:val="16"/>
          <w:szCs w:val="16"/>
          <w:lang w:val="uk-UA" w:eastAsia="ru-RU"/>
        </w:rPr>
      </w:pPr>
    </w:p>
    <w:p w14:paraId="2AD18700" w14:textId="77777777" w:rsidR="00D13DCF" w:rsidRDefault="00D13DCF" w:rsidP="00D13DCF">
      <w:pPr>
        <w:shd w:val="clear" w:color="auto" w:fill="FFFFFF"/>
        <w:jc w:val="right"/>
        <w:rPr>
          <w:rFonts w:ascii="Tahoma" w:hAnsi="Tahoma" w:cs="Tahoma"/>
          <w:b/>
          <w:bCs/>
          <w:sz w:val="16"/>
          <w:szCs w:val="16"/>
          <w:lang w:val="uk-UA" w:eastAsia="ru-RU"/>
        </w:rPr>
      </w:pPr>
    </w:p>
    <w:p w14:paraId="4334E537" w14:textId="77777777" w:rsidR="00D13DCF" w:rsidRDefault="00D13DCF" w:rsidP="00D13DCF">
      <w:pPr>
        <w:shd w:val="clear" w:color="auto" w:fill="FFFFFF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План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заходів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,</w:t>
      </w:r>
    </w:p>
    <w:p w14:paraId="5F4A3D21" w14:textId="148AD865" w:rsidR="00D13DCF" w:rsidRPr="00D13DCF" w:rsidRDefault="00D13DCF" w:rsidP="00D13DCF">
      <w:pPr>
        <w:shd w:val="clear" w:color="auto" w:fill="FFFFFF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спрямованих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запобігання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протидію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булінгу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(цькуванню)</w:t>
      </w:r>
    </w:p>
    <w:p w14:paraId="3E180623" w14:textId="77777777" w:rsidR="00D13DCF" w:rsidRDefault="00D13DCF" w:rsidP="00D13DCF">
      <w:pPr>
        <w:shd w:val="clear" w:color="auto" w:fill="FFFFFF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Витилівському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закладі дошкільної освіти Кіцманської міської ради</w:t>
      </w:r>
    </w:p>
    <w:p w14:paraId="3AB03CD0" w14:textId="77777777" w:rsidR="00D13DCF" w:rsidRDefault="00D13DCF" w:rsidP="00D13DCF">
      <w:pPr>
        <w:shd w:val="clear" w:color="auto" w:fill="FFFFFF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на 2023-2024 навчальний рік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4776"/>
        <w:gridCol w:w="1887"/>
        <w:gridCol w:w="2036"/>
      </w:tblGrid>
      <w:tr w:rsidR="00D13DCF" w14:paraId="64F9545E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9D813" w14:textId="77777777" w:rsidR="00D13DCF" w:rsidRDefault="00D13DCF" w:rsidP="00D13DCF">
            <w:pPr>
              <w:spacing w:after="150"/>
              <w:ind w:firstLine="315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 w:eastAsia="ru-RU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з/п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830294" w14:textId="77777777" w:rsidR="00D13DCF" w:rsidRDefault="00D13DCF" w:rsidP="00D13DCF">
            <w:pPr>
              <w:spacing w:after="150"/>
              <w:ind w:firstLine="315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Заходи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6D203" w14:textId="77777777" w:rsidR="00D13DCF" w:rsidRDefault="00D13DCF">
            <w:pPr>
              <w:spacing w:after="150"/>
              <w:ind w:left="175"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Термін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виконання</w:t>
            </w:r>
            <w:proofErr w:type="spellEnd"/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3ACD0" w14:textId="77777777" w:rsidR="00D13DCF" w:rsidRDefault="00D13DCF">
            <w:pPr>
              <w:spacing w:after="150"/>
              <w:ind w:left="52"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Відповідальні</w:t>
            </w:r>
            <w:proofErr w:type="spellEnd"/>
          </w:p>
        </w:tc>
      </w:tr>
      <w:tr w:rsidR="00D13DCF" w14:paraId="2AD940A8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68BD1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EB075" w14:textId="5EF9EA1B" w:rsidR="00D13DCF" w:rsidRDefault="00D13DCF">
            <w:pPr>
              <w:spacing w:after="150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Оновлення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опрацювання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 нормативно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правових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забезпечують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запобігання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протидію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булінгу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4690B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постійно</w:t>
            </w:r>
            <w:proofErr w:type="spellEnd"/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EC49B" w14:textId="1F024B40" w:rsidR="00D13DCF" w:rsidRDefault="00D13DCF" w:rsidP="00D13DCF">
            <w:pPr>
              <w:spacing w:after="150"/>
              <w:ind w:left="193" w:firstLine="315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13DCF" w14:paraId="6FA7EF6E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23868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AE3A4" w14:textId="77777777" w:rsidR="00D13DCF" w:rsidRDefault="00D13DCF">
            <w:pPr>
              <w:spacing w:after="150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Створення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безпечного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освітнього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середовища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ЗДО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вільного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насильства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булінгу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цькування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C0024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постійно</w:t>
            </w:r>
            <w:proofErr w:type="spellEnd"/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E3EB2" w14:textId="360D9D5C" w:rsidR="00D13DCF" w:rsidRDefault="00D13DCF" w:rsidP="00D13DCF">
            <w:pPr>
              <w:spacing w:after="150"/>
              <w:ind w:left="193" w:firstLine="315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13DCF" w14:paraId="6A3883A6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934B7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81DBB" w14:textId="1BFCA015" w:rsidR="00D13DCF" w:rsidRDefault="00D13DCF">
            <w:pPr>
              <w:spacing w:after="15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психолого-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педагогічних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послуг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здобувачам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освіти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які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вчинили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булінг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цькування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), стали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його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свідками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або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постраждали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від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булінгу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97330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запитом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4D3A1" w14:textId="3496E5DA" w:rsidR="00D13DCF" w:rsidRDefault="00D13DCF" w:rsidP="00D13DCF">
            <w:pPr>
              <w:spacing w:after="150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психолог 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ЗЗСО,</w:t>
            </w:r>
          </w:p>
          <w:p w14:paraId="31677D23" w14:textId="435A945C" w:rsidR="00D13DCF" w:rsidRDefault="00D13DCF" w:rsidP="00D13DCF">
            <w:pPr>
              <w:spacing w:after="150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вихователі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ЗДО</w:t>
            </w:r>
          </w:p>
        </w:tc>
      </w:tr>
      <w:tr w:rsidR="00D13DCF" w14:paraId="3A837ED9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F72A4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DB04D" w14:textId="77777777" w:rsidR="00D13DCF" w:rsidRDefault="00D13DCF">
            <w:pPr>
              <w:spacing w:after="150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Консультація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вихователів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Булінг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: що це таке і як з ним боротися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?»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1790D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грудень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23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DC3F6" w14:textId="04FA6145" w:rsidR="00D13DCF" w:rsidRDefault="00D13DCF" w:rsidP="00D13DCF">
            <w:pPr>
              <w:spacing w:after="150"/>
              <w:ind w:left="193" w:firstLine="315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13DCF" w14:paraId="48B7F440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61370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489E7" w14:textId="77777777" w:rsidR="00D13DCF" w:rsidRDefault="00D13DCF">
            <w:pPr>
              <w:spacing w:after="15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Організація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роботи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Скриньки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довіри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батьків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педагогів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B3111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грудень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23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64452" w14:textId="77777777" w:rsidR="00D13DCF" w:rsidRDefault="00D13DCF" w:rsidP="00D13DCF">
            <w:pPr>
              <w:spacing w:after="150"/>
              <w:ind w:left="193" w:firstLine="315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Виховател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і</w:t>
            </w:r>
          </w:p>
        </w:tc>
      </w:tr>
      <w:tr w:rsidR="00D13DCF" w14:paraId="2AEEA751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21BC2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FB985" w14:textId="77777777" w:rsidR="00D13DCF" w:rsidRDefault="00D13DCF">
            <w:pPr>
              <w:spacing w:after="150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профілактичної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роботи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 дітьми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щодо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запобіганню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булінгу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ЗДО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(індивідуальні бесіди, хвилини довіри з гіперактивними дітьми, ігри, тощо)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CE734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систематично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CE7F19" w14:textId="45F78CBB" w:rsidR="00D13DCF" w:rsidRDefault="00D13DCF" w:rsidP="00D13DCF">
            <w:pPr>
              <w:spacing w:after="150"/>
              <w:ind w:left="193" w:firstLine="315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Виховател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і 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ЗДО</w:t>
            </w:r>
          </w:p>
        </w:tc>
      </w:tr>
      <w:tr w:rsidR="00D13DCF" w14:paraId="4EEF5F38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95A1F9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73953D" w14:textId="77777777" w:rsidR="00D13DCF" w:rsidRDefault="00D13DCF">
            <w:pPr>
              <w:spacing w:after="150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Пам’ятка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педагогів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Профілактика жорстокого поводження з дітьми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11F74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лютий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24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9053E6" w14:textId="1472515C" w:rsidR="00D13DCF" w:rsidRDefault="00D13DCF" w:rsidP="00D13DCF">
            <w:pPr>
              <w:spacing w:after="150"/>
              <w:ind w:left="193" w:firstLine="315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13DCF" w14:paraId="40E6C5F2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4B7D1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ACA9EA" w14:textId="02D96365" w:rsidR="00D13DCF" w:rsidRDefault="00D13DCF">
            <w:pPr>
              <w:spacing w:after="150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Семінар-практикум для педагогів «Увага! Насильство в сім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ї – проблема сьогодення»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F3972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квітень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24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B902B" w14:textId="481D87B0" w:rsidR="00D13DCF" w:rsidRDefault="00D13DCF" w:rsidP="00D13DCF">
            <w:pPr>
              <w:spacing w:after="15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13DCF" w14:paraId="31853BB8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4A65C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AF0246" w14:textId="68C6BA82" w:rsidR="00D13DCF" w:rsidRDefault="00D13DCF">
            <w:pPr>
              <w:spacing w:after="150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Пам’ятка-методичний порадник для педагогів ЗДО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 «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Механізм взаємодії учасників навчально-виховного процесу у 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lastRenderedPageBreak/>
              <w:t>разі виявлення випадку жорстокого поводження дітей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6EBCF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січень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11666" w14:textId="77777777" w:rsidR="00D13DCF" w:rsidRDefault="00D13DCF" w:rsidP="00D13DCF">
            <w:pPr>
              <w:spacing w:after="150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13DCF" w14:paraId="396B2584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0D490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78688" w14:textId="77777777" w:rsidR="00D13DCF" w:rsidRDefault="00D13DCF">
            <w:pPr>
              <w:spacing w:after="15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Виступ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батьківських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зборах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Чому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діти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стають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жертвами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булінгу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0F0AA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трав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24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D7AC1" w14:textId="77777777" w:rsidR="00D13DCF" w:rsidRDefault="00D13DCF" w:rsidP="00D13DCF">
            <w:pPr>
              <w:spacing w:after="150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13DCF" w14:paraId="322E7B08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B05E7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E5DAA" w14:textId="2AEDFC80" w:rsidR="00D13DCF" w:rsidRDefault="00D13DCF">
            <w:pPr>
              <w:spacing w:after="150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Організація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занять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бесід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формують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дітей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уявлення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толерантність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відношенню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різних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людей,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справедливість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порядність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C0812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квітень-травень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</w:t>
            </w:r>
          </w:p>
          <w:p w14:paraId="1F9E4EB1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3D9FF7" w14:textId="77777777" w:rsidR="00D13DCF" w:rsidRDefault="00D13DCF" w:rsidP="00D13DCF">
            <w:pPr>
              <w:spacing w:after="150"/>
              <w:ind w:left="193" w:firstLine="315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Вихователі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ЗДО</w:t>
            </w:r>
          </w:p>
        </w:tc>
      </w:tr>
      <w:tr w:rsidR="00D13DCF" w14:paraId="158CF26E" w14:textId="77777777" w:rsidTr="00D13DCF">
        <w:trPr>
          <w:jc w:val="center"/>
        </w:trPr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2B381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D2E4A" w14:textId="06FC7ADE" w:rsidR="00D13DCF" w:rsidRDefault="00D13DCF">
            <w:pPr>
              <w:spacing w:after="150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Розповсюдження інформації щодо профілактики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булінгу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: пам’ятка інформація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578DD" w14:textId="77777777" w:rsidR="00D13DCF" w:rsidRDefault="00D13DCF">
            <w:pPr>
              <w:spacing w:after="150"/>
              <w:ind w:firstLine="31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систематично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AA806" w14:textId="77777777" w:rsidR="00D13DCF" w:rsidRDefault="00D13DCF" w:rsidP="00D13DCF">
            <w:pPr>
              <w:spacing w:after="150"/>
              <w:ind w:left="193" w:firstLine="315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Вихователі ЗДО</w:t>
            </w:r>
          </w:p>
        </w:tc>
      </w:tr>
    </w:tbl>
    <w:p w14:paraId="5B3D305D" w14:textId="77777777" w:rsidR="00D13DCF" w:rsidRDefault="00D13DCF" w:rsidP="00D13DCF">
      <w:pPr>
        <w:shd w:val="clear" w:color="auto" w:fill="FFFFFF"/>
        <w:spacing w:after="150"/>
        <w:ind w:firstLine="315"/>
        <w:jc w:val="both"/>
        <w:rPr>
          <w:rFonts w:ascii="Times New Roman" w:eastAsia="Times New Roman" w:hAnsi="Times New Roman"/>
          <w:sz w:val="24"/>
          <w:szCs w:val="24"/>
          <w:lang w:val="en-US" w:eastAsia="ru-RU" w:bidi="en-US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 w14:paraId="557547C9" w14:textId="77777777" w:rsidR="00D13DCF" w:rsidRDefault="00D13DCF" w:rsidP="00D13DCF">
      <w:pPr>
        <w:shd w:val="clear" w:color="auto" w:fill="FFFFFF"/>
        <w:ind w:left="672" w:firstLine="315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ru-RU"/>
        </w:rPr>
        <w:t> </w:t>
      </w:r>
    </w:p>
    <w:p w14:paraId="0F4FC85C" w14:textId="77777777" w:rsidR="00D13DCF" w:rsidRDefault="00D13DCF" w:rsidP="00D13DCF">
      <w:pPr>
        <w:rPr>
          <w:rFonts w:ascii="Times New Roman" w:eastAsiaTheme="minorHAnsi" w:hAnsi="Times New Roman"/>
          <w:color w:val="FF0000"/>
          <w:sz w:val="24"/>
          <w:szCs w:val="24"/>
        </w:rPr>
      </w:pPr>
    </w:p>
    <w:p w14:paraId="02C618D7" w14:textId="77777777" w:rsidR="00D13DCF" w:rsidRDefault="00D13DCF" w:rsidP="00D13DC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uk-UA"/>
        </w:rPr>
      </w:pPr>
    </w:p>
    <w:p w14:paraId="04B3920D" w14:textId="77777777" w:rsidR="00D13DCF" w:rsidRDefault="00D13DCF" w:rsidP="00D13DC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uk-UA"/>
        </w:rPr>
      </w:pPr>
    </w:p>
    <w:p w14:paraId="77F6BB10" w14:textId="77777777" w:rsidR="00D13DCF" w:rsidRDefault="00D13DCF" w:rsidP="00D13DC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uk-UA"/>
        </w:rPr>
      </w:pPr>
    </w:p>
    <w:p w14:paraId="4F734A71" w14:textId="77777777" w:rsidR="00D13DCF" w:rsidRDefault="00D13DCF" w:rsidP="00D13DC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uk-UA"/>
        </w:rPr>
      </w:pPr>
    </w:p>
    <w:p w14:paraId="14FBA280" w14:textId="77777777" w:rsidR="00D13DCF" w:rsidRDefault="00D13DCF" w:rsidP="00D13DC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uk-UA"/>
        </w:rPr>
      </w:pPr>
    </w:p>
    <w:p w14:paraId="1495CCFD" w14:textId="77777777" w:rsidR="00D13DCF" w:rsidRDefault="00D13DCF" w:rsidP="00D13DC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uk-UA"/>
        </w:rPr>
      </w:pPr>
    </w:p>
    <w:p w14:paraId="51E5BA22" w14:textId="77777777" w:rsidR="00D13DCF" w:rsidRDefault="00D13DCF" w:rsidP="00D13DC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368AA97F" w14:textId="77777777" w:rsidR="005F48B1" w:rsidRDefault="005F48B1"/>
    <w:sectPr w:rsidR="005F4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DCF"/>
    <w:rsid w:val="005F48B1"/>
    <w:rsid w:val="00D1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2877"/>
  <w15:chartTrackingRefBased/>
  <w15:docId w15:val="{96AF0BA2-B5BE-4C75-86D7-02A1F90E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3DC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Volt Client</dc:creator>
  <cp:keywords/>
  <dc:description/>
  <cp:lastModifiedBy>Volt Client</cp:lastModifiedBy>
  <cp:revision>2</cp:revision>
  <dcterms:created xsi:type="dcterms:W3CDTF">2024-01-31T14:06:00Z</dcterms:created>
  <dcterms:modified xsi:type="dcterms:W3CDTF">2024-01-31T14:12:00Z</dcterms:modified>
</cp:coreProperties>
</file>